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C8" w:rsidRDefault="002679F7">
      <w:pPr>
        <w:widowControl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附件</w:t>
      </w:r>
      <w:bookmarkStart w:id="0" w:name="_GoBack"/>
      <w:bookmarkEnd w:id="0"/>
      <w:r w:rsidR="001E0C78" w:rsidRPr="001E0C78">
        <w:rPr>
          <w:rFonts w:ascii="Times New Roman" w:eastAsia="仿宋_GB2312" w:hAnsi="Times New Roman" w:hint="eastAsia"/>
          <w:bCs/>
          <w:kern w:val="0"/>
          <w:sz w:val="32"/>
          <w:szCs w:val="32"/>
        </w:rPr>
        <w:t>1</w:t>
      </w:r>
      <w:r w:rsidR="001E0C78" w:rsidRPr="001E0C78">
        <w:rPr>
          <w:rFonts w:ascii="Times New Roman" w:eastAsia="仿宋_GB2312" w:hAnsi="Times New Roman" w:hint="eastAsia"/>
          <w:bCs/>
          <w:kern w:val="0"/>
          <w:sz w:val="32"/>
          <w:szCs w:val="32"/>
        </w:rPr>
        <w:t>：</w:t>
      </w:r>
    </w:p>
    <w:p w:rsidR="00D031C8" w:rsidRPr="00BC39D8" w:rsidRDefault="001E0C78" w:rsidP="00BC39D8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DE3DB5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2年下半年温岭市事业单位公开选聘工作人员计划职位表</w:t>
      </w:r>
    </w:p>
    <w:tbl>
      <w:tblPr>
        <w:tblpPr w:leftFromText="180" w:rightFromText="180" w:vertAnchor="text" w:horzAnchor="margin" w:tblpXSpec="center" w:tblpY="266"/>
        <w:tblW w:w="13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295"/>
        <w:gridCol w:w="1276"/>
        <w:gridCol w:w="850"/>
        <w:gridCol w:w="709"/>
        <w:gridCol w:w="709"/>
        <w:gridCol w:w="709"/>
        <w:gridCol w:w="1183"/>
        <w:gridCol w:w="943"/>
        <w:gridCol w:w="2268"/>
        <w:gridCol w:w="709"/>
        <w:gridCol w:w="1134"/>
        <w:gridCol w:w="920"/>
      </w:tblGrid>
      <w:tr w:rsidR="00D031C8" w:rsidTr="00F41556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295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031C8" w:rsidRDefault="002679F7" w:rsidP="008324F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笔试开考比例</w:t>
            </w:r>
          </w:p>
        </w:tc>
        <w:tc>
          <w:tcPr>
            <w:tcW w:w="1134" w:type="dxa"/>
            <w:vMerge w:val="restart"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920" w:type="dxa"/>
            <w:vMerge w:val="restart"/>
            <w:noWrap/>
            <w:vAlign w:val="center"/>
          </w:tcPr>
          <w:p w:rsidR="00D031C8" w:rsidRDefault="002679F7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D031C8" w:rsidTr="00F41556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95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</w:tcPr>
          <w:p w:rsidR="00D031C8" w:rsidRDefault="002679F7" w:rsidP="008324F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  <w:r>
              <w:rPr>
                <w:rFonts w:eastAsia="黑体" w:hint="eastAsia"/>
                <w:kern w:val="0"/>
                <w:szCs w:val="21"/>
              </w:rPr>
              <w:t>/</w:t>
            </w:r>
            <w:r>
              <w:rPr>
                <w:rFonts w:eastAsia="黑体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tcBorders>
              <w:top w:val="single" w:sz="4" w:space="0" w:color="auto"/>
            </w:tcBorders>
            <w:noWrap/>
            <w:vAlign w:val="center"/>
          </w:tcPr>
          <w:p w:rsidR="00D031C8" w:rsidRDefault="002679F7" w:rsidP="008324F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D031C8" w:rsidRDefault="002679F7" w:rsidP="008324F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709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20" w:type="dxa"/>
            <w:vMerge/>
            <w:noWrap/>
            <w:vAlign w:val="center"/>
          </w:tcPr>
          <w:p w:rsidR="00D031C8" w:rsidRDefault="00D031C8" w:rsidP="008324F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D031C8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D031C8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2679F7"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295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温岭市纪委市监委</w:t>
            </w:r>
          </w:p>
        </w:tc>
        <w:tc>
          <w:tcPr>
            <w:tcW w:w="1276" w:type="dxa"/>
            <w:noWrap/>
            <w:vAlign w:val="center"/>
          </w:tcPr>
          <w:p w:rsidR="00D031C8" w:rsidRPr="008324FB" w:rsidRDefault="00873725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</w:t>
            </w:r>
            <w:r w:rsidR="002679F7" w:rsidRPr="008324FB">
              <w:rPr>
                <w:rFonts w:ascii="仿宋_GB2312" w:eastAsia="仿宋_GB2312" w:hAnsi="仿宋" w:hint="eastAsia"/>
                <w:kern w:val="0"/>
                <w:szCs w:val="21"/>
              </w:rPr>
              <w:t>市纪检监察技术保障中心</w:t>
            </w:r>
          </w:p>
        </w:tc>
        <w:tc>
          <w:tcPr>
            <w:tcW w:w="850" w:type="dxa"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</w:t>
            </w:r>
            <w:r w:rsidR="00D67E7D" w:rsidRPr="008324FB">
              <w:rPr>
                <w:rFonts w:ascii="仿宋_GB2312" w:eastAsia="仿宋_GB2312" w:hAnsi="仿宋" w:hint="eastAsia"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本科及以上学历/学士及以上学位</w:t>
            </w:r>
          </w:p>
        </w:tc>
        <w:tc>
          <w:tcPr>
            <w:tcW w:w="943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D031C8" w:rsidRPr="008324FB" w:rsidRDefault="002679F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D031C8" w:rsidRPr="008324FB" w:rsidRDefault="002679F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2.年龄在35周岁及以下（1986年12月31日以后出生）。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D031C8" w:rsidRPr="008324FB" w:rsidRDefault="002679F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D031C8" w:rsidRPr="008324FB" w:rsidRDefault="002679F7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80681005</w:t>
            </w:r>
          </w:p>
        </w:tc>
        <w:tc>
          <w:tcPr>
            <w:tcW w:w="920" w:type="dxa"/>
            <w:noWrap/>
            <w:vAlign w:val="center"/>
          </w:tcPr>
          <w:p w:rsidR="00D031C8" w:rsidRPr="00211537" w:rsidRDefault="00D031C8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B3C86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CB3C86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2</w:t>
            </w:r>
          </w:p>
        </w:tc>
        <w:tc>
          <w:tcPr>
            <w:tcW w:w="1295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1276" w:type="dxa"/>
            <w:noWrap/>
            <w:vAlign w:val="center"/>
          </w:tcPr>
          <w:p w:rsidR="00CB3C86" w:rsidRPr="008324FB" w:rsidRDefault="00873725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</w:t>
            </w:r>
            <w:r w:rsidR="00CB3C86" w:rsidRPr="008324FB">
              <w:rPr>
                <w:rFonts w:ascii="仿宋_GB2312" w:eastAsia="仿宋_GB2312" w:hAnsi="仿宋" w:hint="eastAsia"/>
                <w:kern w:val="0"/>
                <w:szCs w:val="21"/>
              </w:rPr>
              <w:t>市改革事务中心</w:t>
            </w:r>
          </w:p>
        </w:tc>
        <w:tc>
          <w:tcPr>
            <w:tcW w:w="850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CB3C86" w:rsidRPr="008324FB" w:rsidRDefault="00CB3C86" w:rsidP="008324FB">
            <w:pPr>
              <w:widowControl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2.年龄在35周岁以下（1986年12月31日以后出生）</w:t>
            </w:r>
            <w:r w:rsidR="00FD6BED" w:rsidRPr="008324FB">
              <w:rPr>
                <w:rFonts w:ascii="仿宋_GB2312" w:eastAsia="仿宋_GB2312" w:hAnsi="仿宋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CB3C86" w:rsidRPr="008324FB" w:rsidRDefault="00CB3C86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920" w:type="dxa"/>
            <w:noWrap/>
            <w:vAlign w:val="center"/>
          </w:tcPr>
          <w:p w:rsidR="00CB3C86" w:rsidRPr="008324FB" w:rsidRDefault="00FD6BED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8324FB">
              <w:rPr>
                <w:rFonts w:eastAsia="仿宋_GB2312" w:hint="eastAsia"/>
                <w:kern w:val="0"/>
                <w:szCs w:val="21"/>
              </w:rPr>
              <w:t>有综合文字工作经历者优先。</w:t>
            </w:r>
          </w:p>
        </w:tc>
      </w:tr>
      <w:tr w:rsidR="00CB3C86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CB3C86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3</w:t>
            </w:r>
          </w:p>
        </w:tc>
        <w:tc>
          <w:tcPr>
            <w:tcW w:w="1295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中共温岭市委组织部</w:t>
            </w:r>
          </w:p>
        </w:tc>
        <w:tc>
          <w:tcPr>
            <w:tcW w:w="1276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温岭市党员服务中心</w:t>
            </w:r>
          </w:p>
        </w:tc>
        <w:tc>
          <w:tcPr>
            <w:tcW w:w="850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CB3C86" w:rsidRPr="008324FB" w:rsidRDefault="00CB3C86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CB3C86" w:rsidRPr="008324FB" w:rsidRDefault="00CB3C86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2.年龄在30周岁以下（1991年12月31日以后出生）。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CB3C86" w:rsidRPr="008324FB" w:rsidRDefault="00CB3C86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86222404</w:t>
            </w:r>
          </w:p>
        </w:tc>
        <w:tc>
          <w:tcPr>
            <w:tcW w:w="920" w:type="dxa"/>
            <w:noWrap/>
            <w:vAlign w:val="center"/>
          </w:tcPr>
          <w:p w:rsidR="00CB3C86" w:rsidRPr="00211537" w:rsidRDefault="00CB3C86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B3C86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CB3C86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4</w:t>
            </w:r>
          </w:p>
        </w:tc>
        <w:tc>
          <w:tcPr>
            <w:tcW w:w="1295" w:type="dxa"/>
            <w:noWrap/>
            <w:vAlign w:val="center"/>
          </w:tcPr>
          <w:p w:rsidR="00CB3C86" w:rsidRPr="008324FB" w:rsidRDefault="00873725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</w:t>
            </w:r>
            <w:r w:rsidR="00CB3C86" w:rsidRPr="008324FB">
              <w:rPr>
                <w:rFonts w:ascii="仿宋_GB2312" w:eastAsia="仿宋_GB2312" w:hAnsi="仿宋" w:hint="eastAsia"/>
                <w:kern w:val="0"/>
                <w:szCs w:val="21"/>
              </w:rPr>
              <w:t>市委统战部</w:t>
            </w:r>
          </w:p>
        </w:tc>
        <w:tc>
          <w:tcPr>
            <w:tcW w:w="1276" w:type="dxa"/>
            <w:noWrap/>
            <w:vAlign w:val="center"/>
          </w:tcPr>
          <w:p w:rsidR="00CB3C86" w:rsidRPr="008324FB" w:rsidRDefault="00873725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</w:t>
            </w:r>
            <w:r w:rsidR="00CB3C86" w:rsidRPr="008324FB">
              <w:rPr>
                <w:rFonts w:ascii="仿宋_GB2312" w:eastAsia="仿宋_GB2312" w:hAnsi="仿宋" w:hint="eastAsia"/>
                <w:kern w:val="0"/>
                <w:szCs w:val="21"/>
              </w:rPr>
              <w:t>统一战线服务中心</w:t>
            </w:r>
          </w:p>
        </w:tc>
        <w:tc>
          <w:tcPr>
            <w:tcW w:w="850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CB3C86" w:rsidRPr="008324FB" w:rsidRDefault="00CB3C86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CB3C86" w:rsidRPr="008324FB" w:rsidRDefault="00CB3C86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CB3C86" w:rsidRPr="008324FB" w:rsidRDefault="00CB3C86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CB3C86" w:rsidRPr="008324FB" w:rsidRDefault="00CB3C86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81667118</w:t>
            </w:r>
          </w:p>
        </w:tc>
        <w:tc>
          <w:tcPr>
            <w:tcW w:w="920" w:type="dxa"/>
            <w:noWrap/>
            <w:vAlign w:val="center"/>
          </w:tcPr>
          <w:p w:rsidR="00CB3C86" w:rsidRPr="00211537" w:rsidRDefault="00CB3C86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12F2A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912F2A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lastRenderedPageBreak/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5</w:t>
            </w:r>
          </w:p>
        </w:tc>
        <w:tc>
          <w:tcPr>
            <w:tcW w:w="1295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温岭市人大常委会办公室</w:t>
            </w:r>
          </w:p>
        </w:tc>
        <w:tc>
          <w:tcPr>
            <w:tcW w:w="1276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温岭市人大工作研究室</w:t>
            </w:r>
          </w:p>
        </w:tc>
        <w:tc>
          <w:tcPr>
            <w:tcW w:w="850" w:type="dxa"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912F2A" w:rsidRPr="008324FB" w:rsidRDefault="00912F2A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1.男性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912F2A" w:rsidRPr="008324FB" w:rsidRDefault="00912F2A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2.年龄在35周岁以下（1986年12月31日以后出生）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912F2A" w:rsidRPr="008324FB" w:rsidRDefault="00912F2A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3.一年以上办公室综合文字工作经历。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912F2A" w:rsidRPr="008324FB" w:rsidRDefault="00912F2A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86126109</w:t>
            </w:r>
          </w:p>
        </w:tc>
        <w:tc>
          <w:tcPr>
            <w:tcW w:w="920" w:type="dxa"/>
            <w:noWrap/>
            <w:vAlign w:val="center"/>
          </w:tcPr>
          <w:p w:rsidR="00912F2A" w:rsidRPr="00211537" w:rsidRDefault="00912F2A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912F2A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912F2A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6</w:t>
            </w:r>
          </w:p>
        </w:tc>
        <w:tc>
          <w:tcPr>
            <w:tcW w:w="1295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温岭市政协办公室</w:t>
            </w:r>
          </w:p>
        </w:tc>
        <w:tc>
          <w:tcPr>
            <w:tcW w:w="1276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温岭市政协研究室</w:t>
            </w:r>
          </w:p>
        </w:tc>
        <w:tc>
          <w:tcPr>
            <w:tcW w:w="850" w:type="dxa"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912F2A" w:rsidRPr="008324FB" w:rsidRDefault="00912F2A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</w:t>
            </w:r>
            <w:r w:rsidR="00D127FE" w:rsidRPr="008324FB">
              <w:rPr>
                <w:rFonts w:ascii="仿宋_GB2312" w:eastAsia="仿宋_GB2312" w:hAnsi="仿宋" w:hint="eastAsia"/>
                <w:kern w:val="0"/>
                <w:szCs w:val="21"/>
              </w:rPr>
              <w:t>（1986年12月31日以后出生）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。</w:t>
            </w:r>
          </w:p>
        </w:tc>
        <w:tc>
          <w:tcPr>
            <w:tcW w:w="709" w:type="dxa"/>
            <w:noWrap/>
            <w:vAlign w:val="center"/>
          </w:tcPr>
          <w:p w:rsidR="00912F2A" w:rsidRPr="008324FB" w:rsidRDefault="00912F2A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912F2A" w:rsidRPr="008324FB" w:rsidRDefault="00912F2A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86222628</w:t>
            </w:r>
          </w:p>
        </w:tc>
        <w:tc>
          <w:tcPr>
            <w:tcW w:w="920" w:type="dxa"/>
            <w:noWrap/>
            <w:vAlign w:val="center"/>
          </w:tcPr>
          <w:p w:rsidR="00912F2A" w:rsidRPr="00211537" w:rsidRDefault="00912F2A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11537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211537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7</w:t>
            </w:r>
          </w:p>
        </w:tc>
        <w:tc>
          <w:tcPr>
            <w:tcW w:w="1295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温岭市社会治理中心</w:t>
            </w:r>
          </w:p>
        </w:tc>
        <w:tc>
          <w:tcPr>
            <w:tcW w:w="1276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温岭市社会治理中心</w:t>
            </w:r>
          </w:p>
        </w:tc>
        <w:tc>
          <w:tcPr>
            <w:tcW w:w="850" w:type="dxa"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</w:t>
            </w:r>
            <w:r w:rsidR="00D67E7D" w:rsidRPr="008324FB">
              <w:rPr>
                <w:rFonts w:ascii="仿宋_GB2312" w:eastAsia="仿宋_GB2312" w:hAnsi="仿宋" w:hint="eastAsia"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211537" w:rsidRPr="008324FB" w:rsidRDefault="0021153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211537" w:rsidRPr="008324FB" w:rsidRDefault="0021153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211537" w:rsidRPr="008324FB" w:rsidRDefault="00211537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89953608</w:t>
            </w:r>
          </w:p>
        </w:tc>
        <w:tc>
          <w:tcPr>
            <w:tcW w:w="920" w:type="dxa"/>
            <w:noWrap/>
            <w:vAlign w:val="center"/>
          </w:tcPr>
          <w:p w:rsidR="00211537" w:rsidRPr="00211537" w:rsidRDefault="00211537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11537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211537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873725" w:rsidRPr="008324FB">
              <w:rPr>
                <w:rFonts w:ascii="仿宋_GB2312" w:eastAsia="仿宋_GB2312" w:hAnsi="仿宋" w:hint="eastAsia"/>
                <w:kern w:val="0"/>
                <w:szCs w:val="21"/>
              </w:rPr>
              <w:t>8</w:t>
            </w:r>
          </w:p>
        </w:tc>
        <w:tc>
          <w:tcPr>
            <w:tcW w:w="1295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温岭市社会治理中心</w:t>
            </w:r>
          </w:p>
        </w:tc>
        <w:tc>
          <w:tcPr>
            <w:tcW w:w="1276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温岭市社会治理中心</w:t>
            </w:r>
          </w:p>
        </w:tc>
        <w:tc>
          <w:tcPr>
            <w:tcW w:w="850" w:type="dxa"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</w:t>
            </w:r>
            <w:r w:rsidR="00D67E7D" w:rsidRPr="008324FB">
              <w:rPr>
                <w:rFonts w:ascii="仿宋_GB2312" w:eastAsia="仿宋_GB2312" w:hAnsi="仿宋" w:hint="eastAsia"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211537" w:rsidRPr="008324FB" w:rsidRDefault="0021153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1.中共党员</w:t>
            </w:r>
            <w:r w:rsidR="00B41A99">
              <w:rPr>
                <w:rFonts w:ascii="仿宋_GB2312" w:eastAsia="仿宋_GB2312" w:hAnsi="仿宋" w:hint="eastAsia"/>
                <w:kern w:val="0"/>
                <w:szCs w:val="21"/>
              </w:rPr>
              <w:t>（含预备党员）</w:t>
            </w:r>
            <w:r w:rsidR="00EA09AF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211537" w:rsidRPr="008324FB" w:rsidRDefault="0021153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2.年龄在40周岁以下（1981年12月31日以后出生）</w:t>
            </w:r>
            <w:r w:rsidR="00EA09AF" w:rsidRPr="008324FB">
              <w:rPr>
                <w:rFonts w:ascii="仿宋_GB2312" w:eastAsia="仿宋_GB2312" w:hAnsi="仿宋" w:hint="eastAsia"/>
                <w:kern w:val="0"/>
                <w:szCs w:val="21"/>
              </w:rPr>
              <w:t>；</w:t>
            </w:r>
          </w:p>
          <w:p w:rsidR="00211537" w:rsidRPr="008324FB" w:rsidRDefault="00211537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3.担任中层一年及以上。</w:t>
            </w:r>
          </w:p>
        </w:tc>
        <w:tc>
          <w:tcPr>
            <w:tcW w:w="709" w:type="dxa"/>
            <w:noWrap/>
            <w:vAlign w:val="center"/>
          </w:tcPr>
          <w:p w:rsidR="00211537" w:rsidRPr="008324FB" w:rsidRDefault="00211537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211537" w:rsidRPr="008324FB" w:rsidRDefault="00211537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89953608</w:t>
            </w:r>
          </w:p>
        </w:tc>
        <w:tc>
          <w:tcPr>
            <w:tcW w:w="920" w:type="dxa"/>
            <w:noWrap/>
            <w:vAlign w:val="center"/>
          </w:tcPr>
          <w:p w:rsidR="00211537" w:rsidRPr="00211537" w:rsidRDefault="00211537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F0785D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F0785D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0</w:t>
            </w:r>
            <w:r w:rsidR="00F0785D" w:rsidRPr="008324FB">
              <w:rPr>
                <w:rFonts w:ascii="仿宋_GB2312" w:eastAsia="仿宋_GB2312" w:hAnsi="仿宋" w:hint="eastAsia"/>
                <w:kern w:val="0"/>
                <w:szCs w:val="21"/>
              </w:rPr>
              <w:t>9</w:t>
            </w:r>
          </w:p>
        </w:tc>
        <w:tc>
          <w:tcPr>
            <w:tcW w:w="1295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温岭市教育局</w:t>
            </w:r>
          </w:p>
        </w:tc>
        <w:tc>
          <w:tcPr>
            <w:tcW w:w="1276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温岭市新河中学</w:t>
            </w:r>
          </w:p>
        </w:tc>
        <w:tc>
          <w:tcPr>
            <w:tcW w:w="850" w:type="dxa"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校医</w:t>
            </w:r>
          </w:p>
        </w:tc>
        <w:tc>
          <w:tcPr>
            <w:tcW w:w="709" w:type="dxa"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F0785D" w:rsidRPr="008324FB" w:rsidRDefault="00F0785D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1.年龄在35周岁以下（1986年12月31日以后出生）；</w:t>
            </w:r>
          </w:p>
          <w:p w:rsidR="00F0785D" w:rsidRPr="008324FB" w:rsidRDefault="00F0785D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2.具有《医师执业证书》。</w:t>
            </w:r>
          </w:p>
        </w:tc>
        <w:tc>
          <w:tcPr>
            <w:tcW w:w="709" w:type="dxa"/>
            <w:noWrap/>
            <w:vAlign w:val="center"/>
          </w:tcPr>
          <w:p w:rsidR="00F0785D" w:rsidRPr="008324FB" w:rsidRDefault="00F0785D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F0785D" w:rsidRPr="008324FB" w:rsidRDefault="00F0785D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86218870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  <w:vAlign w:val="center"/>
          </w:tcPr>
          <w:p w:rsidR="00F0785D" w:rsidRP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8324FB">
              <w:rPr>
                <w:rFonts w:eastAsia="仿宋_GB2312" w:hint="eastAsia"/>
                <w:kern w:val="0"/>
                <w:szCs w:val="21"/>
              </w:rPr>
              <w:t>经费形式不限</w:t>
            </w: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10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温岭市教育局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温岭市松门镇中学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校医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1.年龄在35周岁以下（1986年12月31日以后出生）；</w:t>
            </w:r>
          </w:p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2.具有《医师执业证书》。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86218870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8324FB">
              <w:rPr>
                <w:rFonts w:eastAsia="仿宋_GB2312" w:hint="eastAsia"/>
                <w:kern w:val="0"/>
                <w:szCs w:val="21"/>
              </w:rPr>
              <w:t>经费形式不限</w:t>
            </w: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温岭市教育局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温岭市大溪镇方山小学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校医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1.年龄在35周岁以下（1986年12月31日以后出生）；</w:t>
            </w:r>
          </w:p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2.具有《医师执业证书》。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86218870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8324FB">
              <w:rPr>
                <w:rFonts w:eastAsia="仿宋_GB2312" w:hint="eastAsia"/>
                <w:kern w:val="0"/>
                <w:szCs w:val="21"/>
              </w:rPr>
              <w:t>经费形式不限</w:t>
            </w: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12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温岭市科学技术局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</w:t>
            </w:r>
            <w:r w:rsidRPr="008324FB">
              <w:rPr>
                <w:rFonts w:ascii="仿宋_GB2312" w:eastAsia="仿宋_GB2312" w:hint="eastAsia"/>
                <w:kern w:val="0"/>
                <w:szCs w:val="21"/>
              </w:rPr>
              <w:t>产学研合作服务中心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科技管理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1.男性；</w:t>
            </w:r>
          </w:p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2.年龄在35周岁以下（1986年12月31日以后出生）。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86222260</w:t>
            </w:r>
          </w:p>
        </w:tc>
        <w:tc>
          <w:tcPr>
            <w:tcW w:w="920" w:type="dxa"/>
            <w:noWrap/>
            <w:vAlign w:val="center"/>
          </w:tcPr>
          <w:p w:rsid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双一流高校毕业优先</w:t>
            </w: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13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温岭市科学技术局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</w:t>
            </w:r>
            <w:r w:rsidRPr="008324FB">
              <w:rPr>
                <w:rFonts w:ascii="仿宋_GB2312" w:eastAsia="仿宋_GB2312" w:hint="eastAsia"/>
                <w:kern w:val="0"/>
                <w:szCs w:val="21"/>
              </w:rPr>
              <w:t>产学研合作服务中心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86222260</w:t>
            </w:r>
          </w:p>
        </w:tc>
        <w:tc>
          <w:tcPr>
            <w:tcW w:w="920" w:type="dxa"/>
            <w:noWrap/>
            <w:vAlign w:val="center"/>
          </w:tcPr>
          <w:p w:rsid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双一流高校毕业优先</w:t>
            </w:r>
          </w:p>
        </w:tc>
      </w:tr>
      <w:tr w:rsidR="008324FB" w:rsidRPr="007D7C85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14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温岭市</w:t>
            </w: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市民政局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int="eastAsia"/>
                <w:kern w:val="0"/>
                <w:szCs w:val="21"/>
              </w:rPr>
              <w:t>温岭市</w:t>
            </w: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市养老服务指导中心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</w:rPr>
              <w:t>年龄在35周岁以下（1986年12月31日以后出生）；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现担任中层职务或具有研究生学历的，年龄可放宽至40周岁以下（1981年12月31日以后出生）。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cs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Cambria" w:cs="Times New Roman"/>
              </w:rPr>
            </w:pPr>
            <w:r w:rsidRPr="008324FB">
              <w:rPr>
                <w:rFonts w:ascii="仿宋_GB2312" w:eastAsia="仿宋_GB2312" w:hAnsi="宋体" w:cs="宋体" w:hint="eastAsia"/>
                <w:kern w:val="0"/>
                <w:szCs w:val="21"/>
              </w:rPr>
              <w:t>86141160</w:t>
            </w:r>
          </w:p>
        </w:tc>
        <w:tc>
          <w:tcPr>
            <w:tcW w:w="920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 w:rsidRPr="008324FB">
              <w:rPr>
                <w:rFonts w:eastAsia="仿宋_GB2312" w:hint="eastAsia"/>
                <w:kern w:val="0"/>
                <w:szCs w:val="21"/>
              </w:rPr>
              <w:t>有综合文字工作经历者优先。</w:t>
            </w: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15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温岭市司法局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温岭市行政执法投诉举报中心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管理/专技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本科及以上学历/学士</w:t>
            </w:r>
            <w:r w:rsidR="00F41556" w:rsidRPr="008324FB">
              <w:rPr>
                <w:rFonts w:ascii="仿宋_GB2312" w:eastAsia="仿宋_GB2312" w:hAnsi="仿宋" w:hint="eastAsia"/>
                <w:kern w:val="0"/>
                <w:szCs w:val="21"/>
              </w:rPr>
              <w:t>及以上</w:t>
            </w: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学位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法学、政治学与行政学、汉语言、汉语言文学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86213461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324FB" w:rsidRPr="00211537" w:rsidTr="00F41556">
        <w:trPr>
          <w:cantSplit/>
          <w:trHeight w:val="1093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16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温岭市农业农村和水利局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温岭市农业水利建设总站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学科门类：农学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jc w:val="center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86221523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温岭市农业农村和水利局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温岭市农水大数据中心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大专及以上学历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计算机类、法学类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年龄在35周岁以下（1986年12月31日以后出生），现担任中层职务的，年龄可放宽至40周岁以下（1981年12月31日以后出生）。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jc w:val="center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86221523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18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温岭市港航口岸和渔业管理局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温岭市港航事业发展中心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财务会计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1.年龄在35周岁以下（1986年12月31日以后出生），现担任中层职务的，年龄可放宽至40周岁以下（1981年12月31日以后出生）；</w:t>
            </w:r>
          </w:p>
          <w:p w:rsidR="008324FB" w:rsidRPr="008324FB" w:rsidRDefault="008324FB" w:rsidP="008324FB">
            <w:pPr>
              <w:snapToGrid w:val="0"/>
              <w:jc w:val="left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2.两年以上会计工作经历。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86111458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19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温岭市太平街道办事处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温岭市太平街道现代社区服务中心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大专及以上学历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年龄在35周岁以下（1986年12月31日以后出生），现担任中层职务或具有研究生学历的，年龄可放宽至40周岁以下（1981年12月31日以后出生）。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89939767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324FB" w:rsidRPr="00211537" w:rsidTr="00F41556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20</w:t>
            </w:r>
          </w:p>
        </w:tc>
        <w:tc>
          <w:tcPr>
            <w:tcW w:w="1295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温岭市太平街道办事处</w:t>
            </w:r>
          </w:p>
        </w:tc>
        <w:tc>
          <w:tcPr>
            <w:tcW w:w="1276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温岭市太平街道综合事业服务中心</w:t>
            </w:r>
          </w:p>
        </w:tc>
        <w:tc>
          <w:tcPr>
            <w:tcW w:w="850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文化工作</w:t>
            </w:r>
          </w:p>
        </w:tc>
        <w:tc>
          <w:tcPr>
            <w:tcW w:w="709" w:type="dxa"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大专及以上学历</w:t>
            </w:r>
          </w:p>
        </w:tc>
        <w:tc>
          <w:tcPr>
            <w:tcW w:w="943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 w:rsidR="008324FB" w:rsidRPr="008324FB" w:rsidRDefault="008324FB" w:rsidP="008324FB">
            <w:pPr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年龄在35周岁以下（1986年12月31日以后出生），现担任中层职务或具有研究生学历的，年龄可放宽至40周岁以下（1981年12月31日以后出生）。</w:t>
            </w:r>
          </w:p>
        </w:tc>
        <w:tc>
          <w:tcPr>
            <w:tcW w:w="709" w:type="dxa"/>
            <w:noWrap/>
            <w:vAlign w:val="center"/>
          </w:tcPr>
          <w:p w:rsidR="008324FB" w:rsidRPr="008324FB" w:rsidRDefault="008324FB" w:rsidP="008324FB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Cs w:val="21"/>
              </w:rPr>
            </w:pPr>
            <w:r w:rsidRPr="008324FB">
              <w:rPr>
                <w:rFonts w:ascii="仿宋_GB2312" w:eastAsia="仿宋_GB2312" w:hAnsi="仿宋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8324FB" w:rsidRPr="008324FB" w:rsidRDefault="008324FB" w:rsidP="008324FB">
            <w:pPr>
              <w:pStyle w:val="a3"/>
              <w:snapToGrid w:val="0"/>
              <w:rPr>
                <w:rFonts w:ascii="仿宋_GB2312" w:eastAsia="仿宋_GB2312" w:hAnsi="仿宋" w:cstheme="minorBidi"/>
                <w:kern w:val="0"/>
                <w:sz w:val="21"/>
                <w:szCs w:val="21"/>
              </w:rPr>
            </w:pPr>
            <w:r w:rsidRPr="008324FB">
              <w:rPr>
                <w:rFonts w:ascii="仿宋_GB2312" w:eastAsia="仿宋_GB2312" w:hAnsi="仿宋" w:cstheme="minorBidi" w:hint="eastAsia"/>
                <w:kern w:val="0"/>
                <w:sz w:val="21"/>
                <w:szCs w:val="21"/>
              </w:rPr>
              <w:t>89939767</w:t>
            </w:r>
          </w:p>
        </w:tc>
        <w:tc>
          <w:tcPr>
            <w:tcW w:w="920" w:type="dxa"/>
            <w:noWrap/>
            <w:vAlign w:val="center"/>
          </w:tcPr>
          <w:p w:rsidR="008324FB" w:rsidRPr="00211537" w:rsidRDefault="008324FB" w:rsidP="008324FB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D031C8" w:rsidRPr="00F41556" w:rsidRDefault="00D031C8">
      <w:pPr>
        <w:rPr>
          <w:rFonts w:ascii="仿宋" w:eastAsia="仿宋" w:hAnsi="仿宋"/>
          <w:kern w:val="0"/>
          <w:sz w:val="11"/>
          <w:szCs w:val="11"/>
        </w:rPr>
      </w:pPr>
    </w:p>
    <w:sectPr w:rsidR="00D031C8" w:rsidRPr="00F41556" w:rsidSect="00B41A99">
      <w:pgSz w:w="16838" w:h="11905" w:orient="landscape"/>
      <w:pgMar w:top="1588" w:right="2098" w:bottom="1276" w:left="1985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A8" w:rsidRDefault="003C50A8" w:rsidP="00BC39D8">
      <w:r>
        <w:separator/>
      </w:r>
    </w:p>
  </w:endnote>
  <w:endnote w:type="continuationSeparator" w:id="1">
    <w:p w:rsidR="003C50A8" w:rsidRDefault="003C50A8" w:rsidP="00BC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A8" w:rsidRDefault="003C50A8" w:rsidP="00BC39D8">
      <w:r>
        <w:separator/>
      </w:r>
    </w:p>
  </w:footnote>
  <w:footnote w:type="continuationSeparator" w:id="1">
    <w:p w:rsidR="003C50A8" w:rsidRDefault="003C50A8" w:rsidP="00BC3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yNjgzY2MzMzY1ZWY2YTBmY2MyMjhkMTNjMjA2OTkifQ=="/>
  </w:docVars>
  <w:rsids>
    <w:rsidRoot w:val="00A63D3C"/>
    <w:rsid w:val="000112F6"/>
    <w:rsid w:val="00051993"/>
    <w:rsid w:val="0006237D"/>
    <w:rsid w:val="00063B36"/>
    <w:rsid w:val="00083204"/>
    <w:rsid w:val="000A07D8"/>
    <w:rsid w:val="000A1F80"/>
    <w:rsid w:val="000A5DA1"/>
    <w:rsid w:val="000A61C5"/>
    <w:rsid w:val="00113331"/>
    <w:rsid w:val="00125C9A"/>
    <w:rsid w:val="0013104F"/>
    <w:rsid w:val="00184E30"/>
    <w:rsid w:val="001A03C9"/>
    <w:rsid w:val="001A78AC"/>
    <w:rsid w:val="001C3F11"/>
    <w:rsid w:val="001D7BFB"/>
    <w:rsid w:val="001E0C78"/>
    <w:rsid w:val="001F42A8"/>
    <w:rsid w:val="00210435"/>
    <w:rsid w:val="00210718"/>
    <w:rsid w:val="00211537"/>
    <w:rsid w:val="00216EAF"/>
    <w:rsid w:val="00225406"/>
    <w:rsid w:val="00260E74"/>
    <w:rsid w:val="002679F7"/>
    <w:rsid w:val="0027188B"/>
    <w:rsid w:val="0027788A"/>
    <w:rsid w:val="002832AB"/>
    <w:rsid w:val="00285CDC"/>
    <w:rsid w:val="002923DF"/>
    <w:rsid w:val="002D0107"/>
    <w:rsid w:val="00314D91"/>
    <w:rsid w:val="00324C8A"/>
    <w:rsid w:val="00333C24"/>
    <w:rsid w:val="00344500"/>
    <w:rsid w:val="0035308D"/>
    <w:rsid w:val="003C50A8"/>
    <w:rsid w:val="004C021E"/>
    <w:rsid w:val="004D477B"/>
    <w:rsid w:val="004D738F"/>
    <w:rsid w:val="004F7651"/>
    <w:rsid w:val="005052DE"/>
    <w:rsid w:val="0054772D"/>
    <w:rsid w:val="00553D1E"/>
    <w:rsid w:val="005560AC"/>
    <w:rsid w:val="0056516D"/>
    <w:rsid w:val="00594D86"/>
    <w:rsid w:val="005B5704"/>
    <w:rsid w:val="005F4174"/>
    <w:rsid w:val="00683FF1"/>
    <w:rsid w:val="006936C4"/>
    <w:rsid w:val="00695138"/>
    <w:rsid w:val="00697DC1"/>
    <w:rsid w:val="006A4F47"/>
    <w:rsid w:val="007118C8"/>
    <w:rsid w:val="007173B7"/>
    <w:rsid w:val="007232FB"/>
    <w:rsid w:val="00724CCA"/>
    <w:rsid w:val="00733B59"/>
    <w:rsid w:val="0075496C"/>
    <w:rsid w:val="00761353"/>
    <w:rsid w:val="007643E4"/>
    <w:rsid w:val="0077025C"/>
    <w:rsid w:val="007706D0"/>
    <w:rsid w:val="007A61E0"/>
    <w:rsid w:val="007D7C85"/>
    <w:rsid w:val="00801AE2"/>
    <w:rsid w:val="008251A5"/>
    <w:rsid w:val="008324FB"/>
    <w:rsid w:val="008430CA"/>
    <w:rsid w:val="00852DC5"/>
    <w:rsid w:val="00873725"/>
    <w:rsid w:val="00874F6F"/>
    <w:rsid w:val="008B6565"/>
    <w:rsid w:val="008B7F71"/>
    <w:rsid w:val="008C7471"/>
    <w:rsid w:val="008E575A"/>
    <w:rsid w:val="00901275"/>
    <w:rsid w:val="00912F2A"/>
    <w:rsid w:val="00972223"/>
    <w:rsid w:val="009B4D06"/>
    <w:rsid w:val="009E479D"/>
    <w:rsid w:val="00A54AC0"/>
    <w:rsid w:val="00A63D3C"/>
    <w:rsid w:val="00A72D57"/>
    <w:rsid w:val="00A97984"/>
    <w:rsid w:val="00AB14E8"/>
    <w:rsid w:val="00AD0E8B"/>
    <w:rsid w:val="00B41A99"/>
    <w:rsid w:val="00BC2506"/>
    <w:rsid w:val="00BC3803"/>
    <w:rsid w:val="00BC39D8"/>
    <w:rsid w:val="00BD1AE4"/>
    <w:rsid w:val="00BE6CF3"/>
    <w:rsid w:val="00C17C16"/>
    <w:rsid w:val="00C25F32"/>
    <w:rsid w:val="00C33BD7"/>
    <w:rsid w:val="00C55D91"/>
    <w:rsid w:val="00C83177"/>
    <w:rsid w:val="00C97169"/>
    <w:rsid w:val="00CB3C86"/>
    <w:rsid w:val="00CC6499"/>
    <w:rsid w:val="00CF2E93"/>
    <w:rsid w:val="00D031C8"/>
    <w:rsid w:val="00D127FE"/>
    <w:rsid w:val="00D207A3"/>
    <w:rsid w:val="00D23B70"/>
    <w:rsid w:val="00D25EB6"/>
    <w:rsid w:val="00D67E7D"/>
    <w:rsid w:val="00D766F5"/>
    <w:rsid w:val="00DC770F"/>
    <w:rsid w:val="00DE3DB5"/>
    <w:rsid w:val="00E10783"/>
    <w:rsid w:val="00E47194"/>
    <w:rsid w:val="00E51F0B"/>
    <w:rsid w:val="00E56073"/>
    <w:rsid w:val="00E70613"/>
    <w:rsid w:val="00E719F6"/>
    <w:rsid w:val="00E7670B"/>
    <w:rsid w:val="00E85BEF"/>
    <w:rsid w:val="00EA09AF"/>
    <w:rsid w:val="00EA1AC8"/>
    <w:rsid w:val="00EB6B3C"/>
    <w:rsid w:val="00EF4896"/>
    <w:rsid w:val="00F04C70"/>
    <w:rsid w:val="00F0785D"/>
    <w:rsid w:val="00F41556"/>
    <w:rsid w:val="00F53828"/>
    <w:rsid w:val="00F5660B"/>
    <w:rsid w:val="00F602A9"/>
    <w:rsid w:val="00FA4062"/>
    <w:rsid w:val="00FC1922"/>
    <w:rsid w:val="00FD6BED"/>
    <w:rsid w:val="00FE4533"/>
    <w:rsid w:val="00FF27DB"/>
    <w:rsid w:val="1E91399D"/>
    <w:rsid w:val="20B14D27"/>
    <w:rsid w:val="509D7076"/>
    <w:rsid w:val="53D765BD"/>
    <w:rsid w:val="643B31CD"/>
    <w:rsid w:val="647710C3"/>
    <w:rsid w:val="6F556D25"/>
    <w:rsid w:val="7DD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031C8"/>
    <w:rPr>
      <w:rFonts w:asciiTheme="majorHAnsi" w:eastAsia="黑体" w:hAnsiTheme="majorHAnsi" w:cstheme="majorBidi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D031C8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D031C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D0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D0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D031C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D031C8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D031C8"/>
  </w:style>
  <w:style w:type="character" w:customStyle="1" w:styleId="Char0">
    <w:name w:val="批注框文本 Char"/>
    <w:basedOn w:val="a0"/>
    <w:link w:val="a5"/>
    <w:uiPriority w:val="99"/>
    <w:semiHidden/>
    <w:qFormat/>
    <w:rsid w:val="00D03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29</cp:revision>
  <cp:lastPrinted>2022-11-22T02:04:00Z</cp:lastPrinted>
  <dcterms:created xsi:type="dcterms:W3CDTF">2020-09-02T16:46:00Z</dcterms:created>
  <dcterms:modified xsi:type="dcterms:W3CDTF">2022-11-22T02:05:00Z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2052-11.1.0.12598</vt:lpwstr>
  </property>
  <property fmtid="{D5CDD505-2E9C-101B-9397-08002B2CF9AE}" pid="5" name="ICV">
    <vt:lpwstr>D110D3E35FDA4AA38F6F9DFED9A5FCA8</vt:lpwstr>
  </property>
</Properties>
</file>